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65FD6" w14:textId="5001A95F" w:rsidR="00C2229D" w:rsidRDefault="00C2229D" w:rsidP="00C2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СВАО </w:t>
      </w:r>
      <w:r w:rsidR="009115FF">
        <w:rPr>
          <w:rFonts w:ascii="Times New Roman" w:hAnsi="Times New Roman" w:cs="Times New Roman"/>
          <w:b/>
          <w:bCs/>
          <w:sz w:val="28"/>
          <w:szCs w:val="28"/>
        </w:rPr>
        <w:t>проверили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готовност</w:t>
      </w:r>
      <w:r w:rsidR="009115FF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аппаратуры оповещения </w:t>
      </w:r>
    </w:p>
    <w:p w14:paraId="2E7EB09A" w14:textId="61076178" w:rsidR="00492205" w:rsidRDefault="00C2229D" w:rsidP="00C2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уличной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звукофикации</w:t>
      </w:r>
      <w:proofErr w:type="spellEnd"/>
    </w:p>
    <w:p w14:paraId="7333126E" w14:textId="0956FE00" w:rsidR="00C2229D" w:rsidRDefault="00C2229D" w:rsidP="00C2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AF92D" w14:textId="75A0FDE6" w:rsidR="00C2229D" w:rsidRDefault="00C2229D" w:rsidP="00C2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56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еверо-Восточном административном округе прошла плановая проверка аппаратуры оповещения уличной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Проверка показала, что система оповещения находится в исправном состоянии. </w:t>
      </w:r>
    </w:p>
    <w:p w14:paraId="25FF1691" w14:textId="4223362B" w:rsidR="00216D01" w:rsidRDefault="00CD48F4" w:rsidP="009A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инженер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проверил работоспособность аппаратуры в Бутырском районе. Прибыв на место, он проверил внешнее состояние средств связи, нет ли внешних </w:t>
      </w:r>
      <w:r w:rsidR="00216D01">
        <w:rPr>
          <w:rFonts w:ascii="Times New Roman" w:hAnsi="Times New Roman" w:cs="Times New Roman"/>
          <w:sz w:val="28"/>
          <w:szCs w:val="28"/>
        </w:rPr>
        <w:t>повреждений, провис</w:t>
      </w:r>
      <w:r w:rsidR="008E56E3">
        <w:rPr>
          <w:rFonts w:ascii="Times New Roman" w:hAnsi="Times New Roman" w:cs="Times New Roman"/>
          <w:sz w:val="28"/>
          <w:szCs w:val="28"/>
        </w:rPr>
        <w:t xml:space="preserve">ания </w:t>
      </w:r>
      <w:r w:rsidR="00216D01">
        <w:rPr>
          <w:rFonts w:ascii="Times New Roman" w:hAnsi="Times New Roman" w:cs="Times New Roman"/>
          <w:sz w:val="28"/>
          <w:szCs w:val="28"/>
        </w:rPr>
        <w:t>проводов, надёжно ли крепление деталей и узлов</w:t>
      </w:r>
      <w:r w:rsidR="009C17E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9B6">
        <w:rPr>
          <w:rFonts w:ascii="Times New Roman" w:hAnsi="Times New Roman" w:cs="Times New Roman"/>
          <w:sz w:val="28"/>
          <w:szCs w:val="28"/>
        </w:rPr>
        <w:t>Связавшись с работниками центральной станции оповещения, он адресно попросил включить речевое сообщение. Проверив исправность громкоговорителей, пере</w:t>
      </w:r>
      <w:r w:rsidR="008E56E3">
        <w:rPr>
          <w:rFonts w:ascii="Times New Roman" w:hAnsi="Times New Roman" w:cs="Times New Roman"/>
          <w:sz w:val="28"/>
          <w:szCs w:val="28"/>
        </w:rPr>
        <w:t>шел</w:t>
      </w:r>
      <w:r w:rsidR="009A29B6">
        <w:rPr>
          <w:rFonts w:ascii="Times New Roman" w:hAnsi="Times New Roman" w:cs="Times New Roman"/>
          <w:sz w:val="28"/>
          <w:szCs w:val="28"/>
        </w:rPr>
        <w:t xml:space="preserve"> к следующей точке проверки аппаратуры оповещения.</w:t>
      </w:r>
    </w:p>
    <w:p w14:paraId="4317D19B" w14:textId="536A00CF" w:rsidR="009A29B6" w:rsidRDefault="009A29B6" w:rsidP="009A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Одна из задач гражданской обороны - оповещение населения об опасностях, возникающих при ведении военных действий или вследствие этих действий, а также при возникновении ЧС техногенного или природного характера. Поэтому связи и вопросам оповещения населения в Управлении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уделяется большое внимание.</w:t>
      </w:r>
    </w:p>
    <w:p w14:paraId="3BE59DD1" w14:textId="701178B3" w:rsidR="009A29B6" w:rsidRDefault="009A29B6" w:rsidP="009A2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доведение информации об угрозе возникновения ЧС позволяет значительно сократить возможные потери. Поэтому от аппаратуры оповещения требуется максимальная надёжность. И чтобы она исправно сработала в нужный момент, мы регулярно её проверяем и обслуживаем, - рассказал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CF8DAE" w14:textId="38023427" w:rsidR="00CD48F4" w:rsidRPr="00C2229D" w:rsidRDefault="00CD48F4" w:rsidP="00C2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48F4" w:rsidRPr="00C2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05"/>
    <w:rsid w:val="00216D01"/>
    <w:rsid w:val="00492205"/>
    <w:rsid w:val="008E56E3"/>
    <w:rsid w:val="009115FF"/>
    <w:rsid w:val="009A29B6"/>
    <w:rsid w:val="009C17E0"/>
    <w:rsid w:val="00C2229D"/>
    <w:rsid w:val="00C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3689"/>
  <w15:chartTrackingRefBased/>
  <w15:docId w15:val="{4323F567-3D82-40FF-9A2D-2D5E208D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Черня Владимир Анатольевич</cp:lastModifiedBy>
  <cp:revision>2</cp:revision>
  <dcterms:created xsi:type="dcterms:W3CDTF">2022-02-22T11:31:00Z</dcterms:created>
  <dcterms:modified xsi:type="dcterms:W3CDTF">2022-02-22T11:31:00Z</dcterms:modified>
</cp:coreProperties>
</file>